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  <w:t>“冰山理论”在2026年浙江首考读后续写“邂逅奶牛”中的实践</w:t>
      </w:r>
    </w:p>
    <w:p>
      <w:pPr>
        <w:jc w:val="center"/>
        <w:rPr>
          <w:rFonts w:hint="default" w:ascii="宋体" w:hAnsi="宋体" w:eastAsia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highlight w:val="none"/>
          <w:lang w:val="en-US" w:eastAsia="zh-CN"/>
        </w:rPr>
        <w:t>郭合英</w:t>
      </w:r>
    </w:p>
    <w:p>
      <w:pPr>
        <w:jc w:val="both"/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</w:pPr>
      <w:bookmarkStart w:id="1" w:name="_GoBack"/>
      <w:r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  <w:t>主题语境：</w:t>
      </w:r>
    </w:p>
    <w:p>
      <w:pPr>
        <w:ind w:firstLine="420" w:firstLineChars="200"/>
        <w:jc w:val="both"/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val="en-US" w:eastAsia="zh-CN"/>
        </w:rPr>
        <w:t>该篇续写的主题语境是人与自然主题下的“人与动物的温情互动及责任担当”，核心围绕“意外邂逅失控奶牛—放下偏见理解其恐惧—携手协作守护安全”的脉络展开，以“理解与互助”践行责任，整体氛围温暖、治愈，贴合“日常生活突发意外中人与动物相互包容、人与人良性协作”的日常温情场景。</w:t>
      </w:r>
    </w:p>
    <w:p>
      <w:pPr>
        <w:jc w:val="both"/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  <w:t>故事梗概：</w:t>
      </w:r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szCs w:val="21"/>
          <w:highlight w:val="none"/>
          <w:lang w:val="en-US" w:eastAsia="zh-CN"/>
        </w:rPr>
      </w:pPr>
      <w:bookmarkStart w:id="0" w:name="_Hlk72240300"/>
      <w:r>
        <w:rPr>
          <w:rFonts w:hint="eastAsia" w:ascii="宋体" w:hAnsi="宋体" w:eastAsia="宋体" w:cs="宋体"/>
          <w:b w:val="0"/>
          <w:bCs w:val="0"/>
          <w:color w:val="auto"/>
          <w:szCs w:val="21"/>
          <w:highlight w:val="none"/>
          <w:lang w:val="en-US" w:eastAsia="zh-CN"/>
        </w:rPr>
        <w:t>周六下午，“我”开车送九岁女儿去上游泳课，途中遇到一头失控的奶牛被人群尾随。“我”因有牧牛经验，承诺送女儿后回去帮奶牛主人看管它，后得知这头奶牛已狂奔七英里，撞倒数人、扰乱棒球赛。“我”折返后找到奶牛，却发现它已完全发狂，随时可能攻击移动物体，正要逃跑时，两名警察赶到。最终“我们”将奶牛用绳子拴在树上，随后一同商议如何处置这头失控的奶牛。</w:t>
      </w:r>
    </w:p>
    <w:p>
      <w:pPr>
        <w:rPr>
          <w:rFonts w:hint="eastAsia" w:ascii="宋体" w:hAnsi="宋体" w:eastAsia="宋体"/>
          <w:b/>
          <w:bCs/>
          <w:color w:val="C00000"/>
          <w:szCs w:val="21"/>
          <w:highlight w:val="yellow"/>
        </w:rPr>
      </w:pPr>
      <w:r>
        <w:rPr>
          <w:rFonts w:hint="eastAsia" w:ascii="宋体" w:hAnsi="宋体" w:eastAsia="宋体"/>
          <w:b/>
          <w:bCs/>
          <w:color w:val="C00000"/>
          <w:szCs w:val="21"/>
          <w:highlight w:val="yellow"/>
        </w:rPr>
        <w:t>设计理念：</w:t>
      </w:r>
    </w:p>
    <w:bookmarkEnd w:id="0"/>
    <w:p>
      <w:pPr>
        <w:ind w:firstLine="42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本课件以海明威的“冰山理论”为核心设计理念，紧扣2026年浙江首考读后续写“邂逅奶牛”真题，遵循“理论解读—案例剖析—实践构建—赏析升华—迁移应用”的逻辑链条。课件聚焦读后续写“显性文本为锚点、隐性意蕴为灵魂”的核心关联，先引导学生提取原文显性要素（时间、人物、冲突等），再推导隐性逻辑（人物动机、情感内核等），搭建“水上八分之一”与“水下八分之七”的连接桥梁。通过“不解释只呈现”的细节表达训练，让学生掌握用动作、对话、场景承载情感与主旨的技巧，同时注重原文伏笔呼应与情节逻辑自洽。最终既帮助学生攻克真题续写难点，又实现理论的通用迁移，培养文学表达思维与解题能力。</w:t>
      </w:r>
    </w:p>
    <w:p>
      <w:pPr>
        <w:rPr>
          <w:rFonts w:hint="eastAsia" w:ascii="宋体" w:hAnsi="宋体" w:eastAsia="宋体"/>
          <w:b/>
          <w:bCs/>
          <w:color w:val="C00000"/>
          <w:szCs w:val="21"/>
          <w:highlight w:val="yellow"/>
        </w:rPr>
      </w:pPr>
      <w:r>
        <w:rPr>
          <w:rFonts w:hint="eastAsia" w:ascii="宋体" w:hAnsi="宋体" w:eastAsia="宋体"/>
          <w:b/>
          <w:bCs/>
          <w:color w:val="C00000"/>
          <w:szCs w:val="21"/>
          <w:highlight w:val="yellow"/>
        </w:rPr>
        <w:t>教学步骤：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Step 1: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 xml:space="preserve"> 冰山理论：何为“冰山”？</w:t>
      </w:r>
    </w:p>
    <w:p>
      <w:pPr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侧重介绍海明威的“冰山理论”，包括冰山理论的提出时间，冰山理论的名言及冰山理论的核心理念。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: 案例解析：2026年1月浙江首考读后续写</w:t>
      </w:r>
    </w:p>
    <w:p>
      <w:pPr>
        <w:ind w:left="630" w:leftChars="200" w:hanging="210" w:hangingChars="100"/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</w:rPr>
        <w:t>先扫除词汇障碍，再引导学生提取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</w:rPr>
        <w:t>八分之一的水上冰山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</w:rPr>
        <w:t>——显性要素，通过梳理原文核心情节（5W1H）夯实基础”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。</w:t>
      </w:r>
    </w:p>
    <w:p>
      <w:p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提取原文的显性要素，锁定续写锚点</w:t>
      </w:r>
    </w:p>
    <w:p>
      <w:pPr>
        <w:ind w:firstLine="630" w:firstLineChars="300"/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根据原文显性要素，找出核心矛盾及原文伏笔。</w:t>
      </w:r>
    </w:p>
    <w:p>
      <w:p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3. 基于显性要素，推导隐性信息，确定续写方向。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: 续写思路：搭建完整冰山</w:t>
      </w:r>
    </w:p>
    <w:p>
      <w:pPr>
        <w:ind w:firstLine="420" w:firstLineChars="200"/>
        <w:rPr>
          <w:rFonts w:hint="eastAsia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聚焦给出句关键词，结合原文伏笔与隐性逻辑，搭建“水上+水下”的完整冰山情节。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: 作品赏析：“冰山式表达”的魅力</w:t>
      </w:r>
    </w:p>
    <w:p>
      <w:pPr>
        <w:ind w:firstLine="420" w:firstLineChars="200"/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给出冰山式表达的范文，给予点评，帮助学生理解冰山式表达的魅力。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 xml:space="preserve">Step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: 总结升华：理论的通用迁移</w:t>
      </w:r>
    </w:p>
    <w:p>
      <w:pPr>
        <w:ind w:firstLine="420" w:firstLineChars="200"/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总结冰山式表达的特点及其迁移应用。</w:t>
      </w:r>
    </w:p>
    <w:bookmarkEnd w:id="1"/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wYzJmZmM0YjA0NmYzOTU5ZmIzMDgwZGYxMTc4OWYifQ=="/>
  </w:docVars>
  <w:rsids>
    <w:rsidRoot w:val="00865DA7"/>
    <w:rsid w:val="00072C34"/>
    <w:rsid w:val="00155691"/>
    <w:rsid w:val="001630A2"/>
    <w:rsid w:val="00281F83"/>
    <w:rsid w:val="002B6EED"/>
    <w:rsid w:val="0030181D"/>
    <w:rsid w:val="003F2B8E"/>
    <w:rsid w:val="004F5CE5"/>
    <w:rsid w:val="00504244"/>
    <w:rsid w:val="00530313"/>
    <w:rsid w:val="00552728"/>
    <w:rsid w:val="005755CF"/>
    <w:rsid w:val="00606A3E"/>
    <w:rsid w:val="006F0DED"/>
    <w:rsid w:val="007E38C0"/>
    <w:rsid w:val="0083350D"/>
    <w:rsid w:val="00865DA7"/>
    <w:rsid w:val="008A49B2"/>
    <w:rsid w:val="009B5C2A"/>
    <w:rsid w:val="00A54D94"/>
    <w:rsid w:val="00B12D7D"/>
    <w:rsid w:val="00BB362B"/>
    <w:rsid w:val="00C8790C"/>
    <w:rsid w:val="00CF764F"/>
    <w:rsid w:val="00D82ACA"/>
    <w:rsid w:val="00EB5CE0"/>
    <w:rsid w:val="00EF1D1C"/>
    <w:rsid w:val="00EF2DB0"/>
    <w:rsid w:val="00F20166"/>
    <w:rsid w:val="00F607AF"/>
    <w:rsid w:val="00F87E35"/>
    <w:rsid w:val="026757F3"/>
    <w:rsid w:val="06094FD9"/>
    <w:rsid w:val="06E93094"/>
    <w:rsid w:val="076D5A73"/>
    <w:rsid w:val="08314CF2"/>
    <w:rsid w:val="09392E9A"/>
    <w:rsid w:val="09D75426"/>
    <w:rsid w:val="0AB52F30"/>
    <w:rsid w:val="0B5A4560"/>
    <w:rsid w:val="0BAF665A"/>
    <w:rsid w:val="0C533B81"/>
    <w:rsid w:val="0D1557C7"/>
    <w:rsid w:val="0D4508F8"/>
    <w:rsid w:val="0E01348B"/>
    <w:rsid w:val="0E4617CA"/>
    <w:rsid w:val="125910CE"/>
    <w:rsid w:val="12614426"/>
    <w:rsid w:val="12852969"/>
    <w:rsid w:val="12E0359D"/>
    <w:rsid w:val="13B9011A"/>
    <w:rsid w:val="13DC3408"/>
    <w:rsid w:val="143F60A1"/>
    <w:rsid w:val="14720225"/>
    <w:rsid w:val="14CF2DFF"/>
    <w:rsid w:val="153B0F5F"/>
    <w:rsid w:val="1548367B"/>
    <w:rsid w:val="16660DE5"/>
    <w:rsid w:val="16950746"/>
    <w:rsid w:val="185E4AB5"/>
    <w:rsid w:val="19197809"/>
    <w:rsid w:val="1A044015"/>
    <w:rsid w:val="1AE23A67"/>
    <w:rsid w:val="1BA44B47"/>
    <w:rsid w:val="1BA52508"/>
    <w:rsid w:val="1BDC0CA1"/>
    <w:rsid w:val="1C3D650C"/>
    <w:rsid w:val="1CBB4733"/>
    <w:rsid w:val="1CC2281A"/>
    <w:rsid w:val="1CD06430"/>
    <w:rsid w:val="1D1E53EE"/>
    <w:rsid w:val="1EDF6DFF"/>
    <w:rsid w:val="1FC81F27"/>
    <w:rsid w:val="203A1101"/>
    <w:rsid w:val="20B35E4D"/>
    <w:rsid w:val="21FD01FA"/>
    <w:rsid w:val="229B128E"/>
    <w:rsid w:val="23AE6D9F"/>
    <w:rsid w:val="25270BB7"/>
    <w:rsid w:val="26007441"/>
    <w:rsid w:val="26F92A28"/>
    <w:rsid w:val="271C2272"/>
    <w:rsid w:val="27DF4FEA"/>
    <w:rsid w:val="281713B7"/>
    <w:rsid w:val="29F23E8A"/>
    <w:rsid w:val="2A5753BC"/>
    <w:rsid w:val="2B976F30"/>
    <w:rsid w:val="2CB63865"/>
    <w:rsid w:val="2D1063D5"/>
    <w:rsid w:val="2DAB28BB"/>
    <w:rsid w:val="2EC851B9"/>
    <w:rsid w:val="2F0C6232"/>
    <w:rsid w:val="2F9E4F63"/>
    <w:rsid w:val="34A92EBE"/>
    <w:rsid w:val="364F6D4C"/>
    <w:rsid w:val="36A30297"/>
    <w:rsid w:val="36E52680"/>
    <w:rsid w:val="37EF06D5"/>
    <w:rsid w:val="38600438"/>
    <w:rsid w:val="3A013C75"/>
    <w:rsid w:val="3A7E60CF"/>
    <w:rsid w:val="3C81109D"/>
    <w:rsid w:val="3C8614DD"/>
    <w:rsid w:val="3D17730C"/>
    <w:rsid w:val="3E3E1616"/>
    <w:rsid w:val="3E5F234B"/>
    <w:rsid w:val="3FA0699A"/>
    <w:rsid w:val="416E4A71"/>
    <w:rsid w:val="425065FC"/>
    <w:rsid w:val="43CD6976"/>
    <w:rsid w:val="479271AB"/>
    <w:rsid w:val="4C0B44E0"/>
    <w:rsid w:val="4CE1708E"/>
    <w:rsid w:val="500D6A78"/>
    <w:rsid w:val="503F29AA"/>
    <w:rsid w:val="50B43789"/>
    <w:rsid w:val="50D9400C"/>
    <w:rsid w:val="51D51447"/>
    <w:rsid w:val="52C703A4"/>
    <w:rsid w:val="534327B1"/>
    <w:rsid w:val="544B4013"/>
    <w:rsid w:val="546B6B75"/>
    <w:rsid w:val="566969D2"/>
    <w:rsid w:val="578F06BB"/>
    <w:rsid w:val="57C33EC0"/>
    <w:rsid w:val="582C5F09"/>
    <w:rsid w:val="5A1A3658"/>
    <w:rsid w:val="5CF07506"/>
    <w:rsid w:val="5D056648"/>
    <w:rsid w:val="5D202983"/>
    <w:rsid w:val="5E055233"/>
    <w:rsid w:val="5E423516"/>
    <w:rsid w:val="5F9D5CEB"/>
    <w:rsid w:val="60235E44"/>
    <w:rsid w:val="60536729"/>
    <w:rsid w:val="61322E9A"/>
    <w:rsid w:val="614B38A4"/>
    <w:rsid w:val="62C23CEF"/>
    <w:rsid w:val="63620A31"/>
    <w:rsid w:val="63D7141F"/>
    <w:rsid w:val="63F26259"/>
    <w:rsid w:val="65410423"/>
    <w:rsid w:val="662A5185"/>
    <w:rsid w:val="666F3B91"/>
    <w:rsid w:val="66D865A4"/>
    <w:rsid w:val="68727968"/>
    <w:rsid w:val="697A3909"/>
    <w:rsid w:val="6A7B7FAC"/>
    <w:rsid w:val="6B3D425E"/>
    <w:rsid w:val="6B910106"/>
    <w:rsid w:val="6BA344F1"/>
    <w:rsid w:val="6BC24763"/>
    <w:rsid w:val="6CA4030D"/>
    <w:rsid w:val="6DCB18F9"/>
    <w:rsid w:val="6DF94509"/>
    <w:rsid w:val="703B4AE4"/>
    <w:rsid w:val="705D4A5A"/>
    <w:rsid w:val="70BD374B"/>
    <w:rsid w:val="71950224"/>
    <w:rsid w:val="72604CD6"/>
    <w:rsid w:val="72D32687"/>
    <w:rsid w:val="72FC167C"/>
    <w:rsid w:val="73C40706"/>
    <w:rsid w:val="76DA3325"/>
    <w:rsid w:val="77707769"/>
    <w:rsid w:val="77934993"/>
    <w:rsid w:val="78A51694"/>
    <w:rsid w:val="799C1155"/>
    <w:rsid w:val="79CE7E5F"/>
    <w:rsid w:val="79DC4FDB"/>
    <w:rsid w:val="7AC9063C"/>
    <w:rsid w:val="7AD81EF3"/>
    <w:rsid w:val="7C145495"/>
    <w:rsid w:val="7CCA16C9"/>
    <w:rsid w:val="7D062527"/>
    <w:rsid w:val="7D3E79C1"/>
    <w:rsid w:val="7D5256CA"/>
    <w:rsid w:val="7EA31C91"/>
    <w:rsid w:val="7EC81C39"/>
    <w:rsid w:val="7FB21FDE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811</Words>
  <Characters>842</Characters>
  <Lines>9</Lines>
  <Paragraphs>2</Paragraphs>
  <TotalTime>2</TotalTime>
  <ScaleCrop>false</ScaleCrop>
  <LinksUpToDate>false</LinksUpToDate>
  <CharactersWithSpaces>853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2021-05-18T05:42:00Z</dcterms:created>
  <dc:creator>郭 合英</dc:creator>
  <cp:lastModifiedBy>Administrator</cp:lastModifiedBy>
  <dcterms:modified xsi:type="dcterms:W3CDTF">2026-01-30T09:01:31Z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A27C360EE5EB45A0B00951EBD475537F_12</vt:lpwstr>
  </property>
  <property fmtid="{D5CDD505-2E9C-101B-9397-08002B2CF9AE}" pid="4" name="KSOTemplateDocerSaveRecord">
    <vt:lpwstr>eyJoZGlkIjoiMzEwNTM5NzYwMDRjMzkwZTVkZjY2ODkwMGIxNGU0OTUiLCJ1c2VySWQiOiI1MzAyMzI2NDgifQ==</vt:lpwstr>
  </property>
</Properties>
</file>